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A7" w:rsidRPr="002B2AA7" w:rsidRDefault="002B2AA7" w:rsidP="002B2AA7">
      <w:pPr>
        <w:autoSpaceDE w:val="0"/>
        <w:autoSpaceDN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B2AA7">
        <w:rPr>
          <w:rFonts w:ascii="Times New Roman CYR" w:hAnsi="Times New Roman CYR" w:cs="Times New Roman CYR"/>
          <w:b/>
          <w:bCs/>
          <w:sz w:val="24"/>
          <w:szCs w:val="24"/>
        </w:rPr>
        <w:t xml:space="preserve">Требования к оформлению программы конференций, молодежных научных школ и выставки студенческих работ Дней науки студентов </w:t>
      </w:r>
    </w:p>
    <w:p w:rsidR="002B2AA7" w:rsidRPr="002B2AA7" w:rsidRDefault="002B2AA7" w:rsidP="002B2AA7">
      <w:pPr>
        <w:jc w:val="both"/>
        <w:rPr>
          <w:sz w:val="24"/>
          <w:szCs w:val="24"/>
          <w:lang w:eastAsia="et-EE"/>
        </w:rPr>
      </w:pPr>
    </w:p>
    <w:p w:rsidR="002B2AA7" w:rsidRPr="002B2AA7" w:rsidRDefault="002B2AA7" w:rsidP="002B2AA7">
      <w:pPr>
        <w:ind w:firstLine="360"/>
        <w:jc w:val="both"/>
        <w:rPr>
          <w:sz w:val="24"/>
          <w:szCs w:val="24"/>
          <w:lang w:eastAsia="et-EE"/>
        </w:rPr>
      </w:pPr>
      <w:r w:rsidRPr="002B2AA7">
        <w:rPr>
          <w:sz w:val="24"/>
          <w:szCs w:val="24"/>
          <w:lang w:eastAsia="et-EE"/>
        </w:rPr>
        <w:t xml:space="preserve">Программа оформляется пронумерованным списком. Текст набирается шрифтом </w:t>
      </w:r>
      <w:r w:rsidRPr="002B2AA7">
        <w:rPr>
          <w:sz w:val="24"/>
          <w:szCs w:val="24"/>
          <w:lang w:val="en-US" w:eastAsia="et-EE"/>
        </w:rPr>
        <w:t>Times</w:t>
      </w:r>
      <w:r w:rsidRPr="002B2AA7">
        <w:rPr>
          <w:sz w:val="24"/>
          <w:szCs w:val="24"/>
          <w:lang w:eastAsia="et-EE"/>
        </w:rPr>
        <w:t xml:space="preserve"> </w:t>
      </w:r>
      <w:r w:rsidRPr="002B2AA7">
        <w:rPr>
          <w:sz w:val="24"/>
          <w:szCs w:val="24"/>
          <w:lang w:val="en-US" w:eastAsia="et-EE"/>
        </w:rPr>
        <w:t>New</w:t>
      </w:r>
      <w:r w:rsidRPr="002B2AA7">
        <w:rPr>
          <w:sz w:val="24"/>
          <w:szCs w:val="24"/>
          <w:lang w:eastAsia="et-EE"/>
        </w:rPr>
        <w:t xml:space="preserve"> </w:t>
      </w:r>
      <w:r w:rsidRPr="002B2AA7">
        <w:rPr>
          <w:sz w:val="24"/>
          <w:szCs w:val="24"/>
          <w:lang w:val="en-US" w:eastAsia="et-EE"/>
        </w:rPr>
        <w:t>Roman</w:t>
      </w:r>
      <w:r w:rsidRPr="002B2AA7">
        <w:rPr>
          <w:sz w:val="24"/>
          <w:szCs w:val="24"/>
          <w:lang w:eastAsia="et-EE"/>
        </w:rPr>
        <w:t xml:space="preserve"> с одиночным межстрочным интервалом. Институт, факультет и название секции выравнивается по центру. </w:t>
      </w:r>
    </w:p>
    <w:p w:rsidR="002B2AA7" w:rsidRPr="002B2AA7" w:rsidRDefault="002B2AA7" w:rsidP="002B2AA7">
      <w:pPr>
        <w:ind w:firstLine="360"/>
        <w:jc w:val="both"/>
        <w:rPr>
          <w:i/>
          <w:sz w:val="24"/>
          <w:szCs w:val="24"/>
          <w:lang w:eastAsia="et-EE"/>
        </w:rPr>
      </w:pPr>
    </w:p>
    <w:p w:rsidR="002B2AA7" w:rsidRPr="002B2AA7" w:rsidRDefault="002B2AA7" w:rsidP="002B2AA7">
      <w:pPr>
        <w:ind w:firstLine="360"/>
        <w:jc w:val="both"/>
        <w:rPr>
          <w:i/>
          <w:sz w:val="24"/>
          <w:szCs w:val="24"/>
          <w:lang w:eastAsia="et-EE"/>
        </w:rPr>
      </w:pPr>
      <w:r w:rsidRPr="002B2AA7">
        <w:rPr>
          <w:i/>
          <w:sz w:val="24"/>
          <w:szCs w:val="24"/>
          <w:lang w:eastAsia="et-EE"/>
        </w:rPr>
        <w:t>Параметры страницы:</w:t>
      </w:r>
    </w:p>
    <w:p w:rsidR="002B2AA7" w:rsidRPr="002B2AA7" w:rsidRDefault="002B2AA7" w:rsidP="002B2AA7">
      <w:pPr>
        <w:ind w:firstLine="360"/>
        <w:jc w:val="both"/>
        <w:rPr>
          <w:sz w:val="24"/>
          <w:szCs w:val="24"/>
          <w:lang w:eastAsia="et-EE"/>
        </w:rPr>
      </w:pPr>
      <w:r w:rsidRPr="002B2AA7">
        <w:rPr>
          <w:sz w:val="24"/>
          <w:szCs w:val="24"/>
          <w:lang w:eastAsia="et-EE"/>
        </w:rPr>
        <w:t>Верхнее и нижнее поле – 3 см,</w:t>
      </w:r>
    </w:p>
    <w:p w:rsidR="002B2AA7" w:rsidRPr="002B2AA7" w:rsidRDefault="002B2AA7" w:rsidP="002B2AA7">
      <w:pPr>
        <w:ind w:firstLine="360"/>
        <w:jc w:val="both"/>
        <w:rPr>
          <w:sz w:val="24"/>
          <w:szCs w:val="24"/>
          <w:lang w:eastAsia="et-EE"/>
        </w:rPr>
      </w:pPr>
      <w:r w:rsidRPr="002B2AA7">
        <w:rPr>
          <w:sz w:val="24"/>
          <w:szCs w:val="24"/>
          <w:lang w:eastAsia="et-EE"/>
        </w:rPr>
        <w:t>Левое и правое поле – 2 см.</w:t>
      </w:r>
    </w:p>
    <w:p w:rsidR="002B2AA7" w:rsidRPr="002B2AA7" w:rsidRDefault="002B2AA7" w:rsidP="002B2AA7">
      <w:pPr>
        <w:ind w:firstLine="360"/>
        <w:jc w:val="both"/>
        <w:rPr>
          <w:i/>
          <w:sz w:val="24"/>
          <w:szCs w:val="24"/>
          <w:lang w:eastAsia="et-EE"/>
        </w:rPr>
      </w:pPr>
    </w:p>
    <w:p w:rsidR="002B2AA7" w:rsidRPr="002B2AA7" w:rsidRDefault="002B2AA7" w:rsidP="002B2AA7">
      <w:pPr>
        <w:ind w:firstLine="360"/>
        <w:jc w:val="both"/>
        <w:rPr>
          <w:i/>
          <w:sz w:val="24"/>
          <w:szCs w:val="24"/>
          <w:lang w:eastAsia="et-EE"/>
        </w:rPr>
      </w:pPr>
      <w:r w:rsidRPr="002B2AA7">
        <w:rPr>
          <w:i/>
          <w:sz w:val="24"/>
          <w:szCs w:val="24"/>
          <w:lang w:eastAsia="et-EE"/>
        </w:rPr>
        <w:t>Размер шрифта:</w:t>
      </w:r>
    </w:p>
    <w:p w:rsidR="002B2AA7" w:rsidRPr="002B2AA7" w:rsidRDefault="002B2AA7" w:rsidP="002B2AA7">
      <w:pPr>
        <w:ind w:firstLine="360"/>
        <w:jc w:val="both"/>
        <w:rPr>
          <w:sz w:val="24"/>
          <w:szCs w:val="24"/>
          <w:lang w:eastAsia="et-EE"/>
        </w:rPr>
      </w:pPr>
      <w:proofErr w:type="gramStart"/>
      <w:r w:rsidRPr="002B2AA7">
        <w:rPr>
          <w:sz w:val="24"/>
          <w:szCs w:val="24"/>
          <w:lang w:eastAsia="et-EE"/>
        </w:rPr>
        <w:t xml:space="preserve">Институт, факультет, название секции, молодежной научной школы, экспонаты выставки студенческих работ – 14 </w:t>
      </w:r>
      <w:proofErr w:type="spellStart"/>
      <w:r w:rsidRPr="002B2AA7">
        <w:rPr>
          <w:sz w:val="24"/>
          <w:szCs w:val="24"/>
          <w:lang w:eastAsia="et-EE"/>
        </w:rPr>
        <w:t>пт</w:t>
      </w:r>
      <w:proofErr w:type="spellEnd"/>
      <w:r w:rsidRPr="002B2AA7">
        <w:rPr>
          <w:sz w:val="24"/>
          <w:szCs w:val="24"/>
          <w:lang w:eastAsia="et-EE"/>
        </w:rPr>
        <w:t>, полужирный, строчные.</w:t>
      </w:r>
      <w:proofErr w:type="gramEnd"/>
    </w:p>
    <w:p w:rsidR="002B2AA7" w:rsidRPr="002B2AA7" w:rsidRDefault="002B2AA7" w:rsidP="002B2AA7">
      <w:pPr>
        <w:ind w:firstLine="360"/>
        <w:jc w:val="both"/>
        <w:rPr>
          <w:sz w:val="24"/>
          <w:szCs w:val="24"/>
          <w:lang w:eastAsia="et-EE"/>
        </w:rPr>
      </w:pPr>
      <w:proofErr w:type="gramStart"/>
      <w:r w:rsidRPr="002B2AA7">
        <w:rPr>
          <w:sz w:val="24"/>
          <w:szCs w:val="24"/>
          <w:lang w:eastAsia="et-EE"/>
        </w:rPr>
        <w:t xml:space="preserve">Председатель, секретарь секции, дата, время и место проведения оформляется в две колонки – 12 </w:t>
      </w:r>
      <w:proofErr w:type="spellStart"/>
      <w:r w:rsidRPr="002B2AA7">
        <w:rPr>
          <w:sz w:val="24"/>
          <w:szCs w:val="24"/>
          <w:lang w:eastAsia="et-EE"/>
        </w:rPr>
        <w:t>пт</w:t>
      </w:r>
      <w:proofErr w:type="spellEnd"/>
      <w:r w:rsidRPr="002B2AA7">
        <w:rPr>
          <w:sz w:val="24"/>
          <w:szCs w:val="24"/>
          <w:lang w:eastAsia="et-EE"/>
        </w:rPr>
        <w:t>, полужирный, строчные.</w:t>
      </w:r>
      <w:proofErr w:type="gramEnd"/>
    </w:p>
    <w:p w:rsidR="002B2AA7" w:rsidRPr="002B2AA7" w:rsidRDefault="002B2AA7" w:rsidP="002B2AA7">
      <w:pPr>
        <w:ind w:firstLine="360"/>
        <w:jc w:val="both"/>
        <w:rPr>
          <w:sz w:val="24"/>
          <w:szCs w:val="24"/>
          <w:lang w:eastAsia="et-EE"/>
        </w:rPr>
      </w:pPr>
      <w:r w:rsidRPr="002B2AA7">
        <w:rPr>
          <w:sz w:val="24"/>
          <w:szCs w:val="24"/>
          <w:lang w:eastAsia="et-EE"/>
        </w:rPr>
        <w:t xml:space="preserve">«Наименование доклада», авторы (студент, магистрант) и научный руководитель начинаются с новой строки– 12 </w:t>
      </w:r>
      <w:proofErr w:type="spellStart"/>
      <w:r w:rsidRPr="002B2AA7">
        <w:rPr>
          <w:sz w:val="24"/>
          <w:szCs w:val="24"/>
          <w:lang w:eastAsia="et-EE"/>
        </w:rPr>
        <w:t>пт</w:t>
      </w:r>
      <w:proofErr w:type="spellEnd"/>
      <w:r w:rsidRPr="002B2AA7">
        <w:rPr>
          <w:sz w:val="24"/>
          <w:szCs w:val="24"/>
          <w:lang w:eastAsia="et-EE"/>
        </w:rPr>
        <w:t xml:space="preserve">, строчные. ФИО студента и научного руководителя – 12 </w:t>
      </w:r>
      <w:proofErr w:type="spellStart"/>
      <w:r w:rsidRPr="002B2AA7">
        <w:rPr>
          <w:sz w:val="24"/>
          <w:szCs w:val="24"/>
          <w:lang w:eastAsia="et-EE"/>
        </w:rPr>
        <w:t>пт</w:t>
      </w:r>
      <w:proofErr w:type="spellEnd"/>
      <w:r w:rsidRPr="002B2AA7">
        <w:rPr>
          <w:sz w:val="24"/>
          <w:szCs w:val="24"/>
          <w:lang w:eastAsia="et-EE"/>
        </w:rPr>
        <w:t xml:space="preserve">, </w:t>
      </w:r>
      <w:proofErr w:type="gramStart"/>
      <w:r w:rsidRPr="002B2AA7">
        <w:rPr>
          <w:sz w:val="24"/>
          <w:szCs w:val="24"/>
          <w:lang w:eastAsia="et-EE"/>
        </w:rPr>
        <w:t>полужирный</w:t>
      </w:r>
      <w:proofErr w:type="gramEnd"/>
      <w:r w:rsidRPr="002B2AA7">
        <w:rPr>
          <w:sz w:val="24"/>
          <w:szCs w:val="24"/>
          <w:lang w:eastAsia="et-EE"/>
        </w:rPr>
        <w:t>, строчные. После ФИО студента в круглых скобках указывается группа. У научного руководителя перед ФИО указывается уч. звание и уч. степень.</w:t>
      </w:r>
    </w:p>
    <w:p w:rsidR="000B291A" w:rsidRPr="002B2AA7" w:rsidRDefault="002B2AA7" w:rsidP="002B2AA7">
      <w:bookmarkStart w:id="0" w:name="_GoBack"/>
      <w:bookmarkEnd w:id="0"/>
    </w:p>
    <w:sectPr w:rsidR="000B291A" w:rsidRPr="002B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9C"/>
    <w:rsid w:val="000C775C"/>
    <w:rsid w:val="002B2AA7"/>
    <w:rsid w:val="0080219C"/>
    <w:rsid w:val="00B06D99"/>
    <w:rsid w:val="00F9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1">
    <w:name w:val="Main text_1"/>
    <w:basedOn w:val="a"/>
    <w:rsid w:val="00B06D99"/>
    <w:pPr>
      <w:jc w:val="both"/>
    </w:pPr>
    <w:rPr>
      <w:lang w:val="en-GB"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1">
    <w:name w:val="Main text_1"/>
    <w:basedOn w:val="a"/>
    <w:rsid w:val="00B06D99"/>
    <w:pPr>
      <w:jc w:val="both"/>
    </w:pPr>
    <w:rPr>
      <w:lang w:val="en-GB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Вл. Юхно</dc:creator>
  <cp:keywords/>
  <dc:description/>
  <cp:lastModifiedBy>Светлана Вл. Юхно</cp:lastModifiedBy>
  <cp:revision>3</cp:revision>
  <dcterms:created xsi:type="dcterms:W3CDTF">2014-02-17T08:28:00Z</dcterms:created>
  <dcterms:modified xsi:type="dcterms:W3CDTF">2014-02-17T08:30:00Z</dcterms:modified>
</cp:coreProperties>
</file>